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69AE15FE" w14:textId="77777777" w:rsidR="0048612A" w:rsidRPr="009A3E8F" w:rsidRDefault="0048612A" w:rsidP="0048612A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</w:p>
    <w:p w14:paraId="568EA0D7" w14:textId="77777777" w:rsidR="0048612A" w:rsidRPr="0002378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38BD43B4" w14:textId="77777777" w:rsidR="0048612A" w:rsidRPr="00023787" w:rsidRDefault="0048612A" w:rsidP="0048612A">
      <w:pPr>
        <w:jc w:val="both"/>
        <w:rPr>
          <w:b/>
          <w:sz w:val="22"/>
          <w:szCs w:val="22"/>
        </w:rPr>
      </w:pPr>
    </w:p>
    <w:p w14:paraId="4FDB23EF" w14:textId="58067650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</w:t>
      </w:r>
      <w:r w:rsidR="00EE050B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. </w:t>
      </w:r>
      <w:r w:rsidRPr="7E4EAB84">
        <w:rPr>
          <w:sz w:val="22"/>
          <w:szCs w:val="22"/>
        </w:rPr>
        <w:t>pomiędzy:</w:t>
      </w:r>
    </w:p>
    <w:p w14:paraId="24FE75F9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51008562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1C09D5B9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4058DADF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2BD16D7C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1C620B09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784E1BB4" w14:textId="77777777" w:rsidR="0048612A" w:rsidRPr="00023787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 n.ekon. Jerzego Szafranowicza</w:t>
      </w:r>
      <w:r w:rsidRPr="7E4EAB84">
        <w:rPr>
          <w:b/>
          <w:bCs/>
          <w:sz w:val="22"/>
          <w:szCs w:val="22"/>
        </w:rPr>
        <w:t xml:space="preserve"> – Dyrektora </w:t>
      </w:r>
    </w:p>
    <w:p w14:paraId="6789B483" w14:textId="77777777" w:rsidR="0048612A" w:rsidRPr="0002378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DEE3A0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09CF4965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703F5A1E" w14:textId="4E9E8FED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</w:t>
      </w:r>
      <w:r>
        <w:rPr>
          <w:b/>
          <w:sz w:val="22"/>
          <w:szCs w:val="22"/>
        </w:rPr>
        <w:t>/Panem</w:t>
      </w:r>
    </w:p>
    <w:p w14:paraId="4971141A" w14:textId="58D0EA8A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121D162B" w14:textId="50CD4033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amieszkał</w:t>
      </w:r>
      <w:r>
        <w:rPr>
          <w:sz w:val="22"/>
          <w:szCs w:val="22"/>
        </w:rPr>
        <w:t>(ą)/ym</w:t>
      </w:r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00E8389B" w14:textId="6D209B02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rowadząc</w:t>
      </w:r>
      <w:r>
        <w:rPr>
          <w:sz w:val="22"/>
          <w:szCs w:val="22"/>
        </w:rPr>
        <w:t>(</w:t>
      </w:r>
      <w:r>
        <w:rPr>
          <w:sz w:val="22"/>
          <w:szCs w:val="22"/>
        </w:rPr>
        <w:t>ą</w:t>
      </w:r>
      <w:r>
        <w:rPr>
          <w:sz w:val="22"/>
          <w:szCs w:val="22"/>
        </w:rPr>
        <w:t>)/ym</w:t>
      </w:r>
      <w:r>
        <w:rPr>
          <w:sz w:val="22"/>
          <w:szCs w:val="22"/>
        </w:rPr>
        <w:t xml:space="preserve"> działalność gospodarczą pn.</w:t>
      </w:r>
    </w:p>
    <w:p w14:paraId="67D042A3" w14:textId="00D9DBE3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………………………………………………</w:t>
      </w:r>
      <w:r>
        <w:rPr>
          <w:b/>
          <w:sz w:val="22"/>
          <w:szCs w:val="22"/>
        </w:rPr>
        <w:t>”</w:t>
      </w:r>
    </w:p>
    <w:p w14:paraId="3B994720" w14:textId="5A31CA64" w:rsidR="0048612A" w:rsidRDefault="0048612A" w:rsidP="0048612A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</w:t>
      </w:r>
      <w:r>
        <w:rPr>
          <w:sz w:val="22"/>
          <w:szCs w:val="22"/>
        </w:rPr>
        <w:t>(ą)/</w:t>
      </w:r>
      <w:r>
        <w:rPr>
          <w:sz w:val="22"/>
          <w:szCs w:val="22"/>
        </w:rPr>
        <w:t>ym zamówienie”</w:t>
      </w:r>
    </w:p>
    <w:p w14:paraId="024A68C0" w14:textId="77777777" w:rsidR="0048612A" w:rsidRPr="0093534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BA14438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74C31A92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7BDF381D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3D78B216" w14:textId="77777777" w:rsidR="0048612A" w:rsidRPr="0093534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5A54D214" w14:textId="77777777" w:rsidR="0048612A" w:rsidRPr="00935347" w:rsidRDefault="0048612A" w:rsidP="0048612A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030C2C2D" w14:textId="77777777" w:rsidR="0048612A" w:rsidRPr="002562B3" w:rsidRDefault="0048612A" w:rsidP="0048612A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2562B3">
        <w:rPr>
          <w:sz w:val="22"/>
          <w:szCs w:val="22"/>
        </w:rPr>
        <w:t>Ustawa z dnia 15 kwietnia 2011 r. o działalności leczniczej (Dz.U.201</w:t>
      </w:r>
      <w:r>
        <w:rPr>
          <w:sz w:val="22"/>
          <w:szCs w:val="22"/>
        </w:rPr>
        <w:t>8</w:t>
      </w:r>
      <w:r w:rsidRPr="002562B3">
        <w:rPr>
          <w:sz w:val="22"/>
          <w:szCs w:val="22"/>
        </w:rPr>
        <w:t>.</w:t>
      </w:r>
      <w:r>
        <w:rPr>
          <w:sz w:val="22"/>
          <w:szCs w:val="22"/>
        </w:rPr>
        <w:t>2190</w:t>
      </w:r>
      <w:r w:rsidRPr="002562B3">
        <w:rPr>
          <w:sz w:val="22"/>
          <w:szCs w:val="22"/>
        </w:rPr>
        <w:t xml:space="preserve"> j.t. z późn. zm.).</w:t>
      </w:r>
    </w:p>
    <w:p w14:paraId="050764D6" w14:textId="77777777" w:rsidR="0048612A" w:rsidRPr="00935347" w:rsidRDefault="0048612A" w:rsidP="0048612A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r. w sprawie obowiązkowego ubezpieczenia odpowiedzialności cywilnej podmiotu wykonującego działalność leczniczą (</w:t>
      </w:r>
      <w:r>
        <w:rPr>
          <w:sz w:val="22"/>
          <w:szCs w:val="22"/>
        </w:rPr>
        <w:t>Dz.U.2019.866 z późn. zmianami</w:t>
      </w:r>
      <w:r w:rsidRPr="1C5020A5">
        <w:rPr>
          <w:sz w:val="22"/>
          <w:szCs w:val="22"/>
        </w:rPr>
        <w:t>).</w:t>
      </w:r>
    </w:p>
    <w:p w14:paraId="07B418D9" w14:textId="77777777" w:rsidR="0048612A" w:rsidRDefault="0048612A" w:rsidP="0048612A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(Dz.2018.123 j.t. z późn. zm.).</w:t>
      </w:r>
    </w:p>
    <w:p w14:paraId="232A02A8" w14:textId="77777777" w:rsidR="0048612A" w:rsidRPr="00240E0B" w:rsidRDefault="0048612A" w:rsidP="0048612A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240E0B">
        <w:rPr>
          <w:sz w:val="22"/>
          <w:szCs w:val="22"/>
        </w:rPr>
        <w:t>Ustawa z dnia 23 kwietnia 1964 r. Kodeks Cywilny (Dz.U.2017.459 j.t. z późn. zm.).</w:t>
      </w:r>
    </w:p>
    <w:p w14:paraId="1DB4BCB4" w14:textId="77777777" w:rsidR="0048612A" w:rsidRPr="00935347" w:rsidRDefault="0048612A" w:rsidP="0048612A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39B817E3" w14:textId="77777777" w:rsidR="0048612A" w:rsidRPr="00935347" w:rsidRDefault="0048612A" w:rsidP="0048612A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667938C7" w14:textId="77777777" w:rsidR="0048612A" w:rsidRDefault="0048612A" w:rsidP="0048612A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538417EA" w14:textId="77777777" w:rsidR="0048612A" w:rsidRPr="00935347" w:rsidRDefault="0048612A" w:rsidP="0048612A">
      <w:pPr>
        <w:jc w:val="center"/>
        <w:rPr>
          <w:b/>
          <w:bCs/>
          <w:sz w:val="22"/>
          <w:szCs w:val="22"/>
        </w:rPr>
      </w:pPr>
    </w:p>
    <w:p w14:paraId="0D963BE3" w14:textId="77777777" w:rsidR="0048612A" w:rsidRPr="00935347" w:rsidRDefault="0048612A" w:rsidP="0048612A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Zespół Wyjazdowy Karetki typu N (lokalizacja 41-500 Chorzów, ul. Władysława Truchana 7)</w:t>
      </w:r>
      <w:r w:rsidRPr="73DC9D3B">
        <w:rPr>
          <w:sz w:val="22"/>
          <w:szCs w:val="22"/>
        </w:rPr>
        <w:t xml:space="preserve"> z zastrzeżeniem § </w:t>
      </w:r>
      <w:r w:rsidRPr="008E703E">
        <w:rPr>
          <w:sz w:val="22"/>
          <w:szCs w:val="22"/>
        </w:rPr>
        <w:t>4 ust. 8 poniżej.</w:t>
      </w:r>
      <w:r w:rsidRPr="73DC9D3B">
        <w:rPr>
          <w:sz w:val="22"/>
          <w:szCs w:val="22"/>
        </w:rPr>
        <w:t xml:space="preserve">  </w:t>
      </w:r>
    </w:p>
    <w:p w14:paraId="578418B4" w14:textId="77777777" w:rsidR="0048612A" w:rsidRPr="00935347" w:rsidRDefault="0048612A" w:rsidP="0048612A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</w:t>
      </w:r>
      <w:r>
        <w:rPr>
          <w:sz w:val="22"/>
          <w:szCs w:val="22"/>
        </w:rPr>
        <w:t>w zakresie zabezpieczenia życia i zdrowia i życia pacjentów w trakcie realizowania transportu poprzez Zespół Wyjazdowy Karetki typu N</w:t>
      </w:r>
      <w:r w:rsidRPr="00935347">
        <w:rPr>
          <w:sz w:val="22"/>
          <w:szCs w:val="22"/>
        </w:rPr>
        <w:t xml:space="preserve">. </w:t>
      </w:r>
    </w:p>
    <w:p w14:paraId="01B495CC" w14:textId="77777777" w:rsidR="0048612A" w:rsidRPr="00C84EB0" w:rsidRDefault="0048612A" w:rsidP="0048612A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7E375E0" w14:textId="77777777" w:rsidR="0048612A" w:rsidRPr="0093534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3</w:t>
      </w:r>
    </w:p>
    <w:p w14:paraId="3C2DBFC9" w14:textId="77777777" w:rsidR="0048612A" w:rsidRPr="00023787" w:rsidRDefault="0048612A" w:rsidP="0048612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42234F56" w14:textId="77777777" w:rsidR="0048612A" w:rsidRPr="00023787" w:rsidRDefault="0048612A" w:rsidP="0048612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>Udzielający zamówienia udostępnia bezpłatnie sprzęt i aparaturę medyczną oraz środki medyczne i materiały niezbędne w celu udzielania świadczeń zdrowotnych przez Przyjmującego zamówienie.</w:t>
      </w:r>
    </w:p>
    <w:p w14:paraId="5FA7722D" w14:textId="77777777" w:rsidR="0048612A" w:rsidRPr="00023787" w:rsidRDefault="0048612A" w:rsidP="0048612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5D423AE" w14:textId="77777777" w:rsidR="0048612A" w:rsidRPr="00023787" w:rsidRDefault="0048612A" w:rsidP="0048612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2669A34D" w14:textId="77777777" w:rsidR="0048612A" w:rsidRPr="00023787" w:rsidRDefault="0048612A" w:rsidP="0048612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3DAA99B0" w14:textId="77777777" w:rsidR="0048612A" w:rsidRPr="00935347" w:rsidRDefault="0048612A" w:rsidP="0048612A">
      <w:pPr>
        <w:ind w:left="360"/>
        <w:jc w:val="center"/>
        <w:rPr>
          <w:b/>
          <w:sz w:val="22"/>
          <w:szCs w:val="22"/>
        </w:rPr>
      </w:pPr>
    </w:p>
    <w:p w14:paraId="54D6D12C" w14:textId="77777777" w:rsidR="0048612A" w:rsidRPr="00935347" w:rsidRDefault="0048612A" w:rsidP="0048612A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502375D3" w14:textId="77777777" w:rsidR="0048612A" w:rsidRDefault="0048612A" w:rsidP="0048612A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7B6C0E9E" w14:textId="77777777" w:rsidR="0048612A" w:rsidRPr="006C0190" w:rsidRDefault="0048612A" w:rsidP="0048612A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Odbieraniu raportu od zdającej pielęgniarki, sprawdzaniu sprzętu, walizki wyjazdowej, leków i sprawdzaniu aparatury oraz czystości pomieszczeń, potwierdzenie powyższego podpisem  w książce raportów.</w:t>
      </w:r>
    </w:p>
    <w:p w14:paraId="7B79C3F9" w14:textId="77777777" w:rsidR="0048612A" w:rsidRPr="006C0190" w:rsidRDefault="0048612A" w:rsidP="0048612A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Prowadzeniu obowiązującej dokumentacji w formie pisemnej i elektronicznej. </w:t>
      </w:r>
    </w:p>
    <w:p w14:paraId="09601BF9" w14:textId="77777777" w:rsidR="0048612A" w:rsidRDefault="0048612A" w:rsidP="0048612A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Sprawowaniu bezpośredniej opieki pielęgniarskiej nad pacjentami w czasie wyjazdu oraz  w trakcie opieki ambulatoryjnej, czuwaniu nad bezpieczeństwem pacjentów.</w:t>
      </w:r>
    </w:p>
    <w:p w14:paraId="471DE451" w14:textId="77777777" w:rsidR="0048612A" w:rsidRDefault="0048612A" w:rsidP="0048612A">
      <w:pPr>
        <w:numPr>
          <w:ilvl w:val="1"/>
          <w:numId w:val="20"/>
        </w:numPr>
        <w:tabs>
          <w:tab w:val="num" w:pos="426"/>
        </w:tabs>
        <w:ind w:left="426" w:firstLine="638"/>
        <w:jc w:val="both"/>
        <w:rPr>
          <w:sz w:val="22"/>
          <w:szCs w:val="22"/>
        </w:rPr>
      </w:pPr>
      <w:r>
        <w:rPr>
          <w:sz w:val="22"/>
          <w:szCs w:val="22"/>
        </w:rPr>
        <w:t>wykonywanie zleceń lekarskich zgodnie z Ustawą o zawodach pielęgniarki i położnej,</w:t>
      </w:r>
    </w:p>
    <w:p w14:paraId="60CCCE7E" w14:textId="77777777" w:rsidR="0048612A" w:rsidRDefault="0048612A" w:rsidP="0048612A">
      <w:pPr>
        <w:numPr>
          <w:ilvl w:val="1"/>
          <w:numId w:val="20"/>
        </w:numPr>
        <w:tabs>
          <w:tab w:val="num" w:pos="426"/>
        </w:tabs>
        <w:ind w:left="426" w:firstLine="638"/>
        <w:jc w:val="both"/>
        <w:rPr>
          <w:sz w:val="22"/>
          <w:szCs w:val="22"/>
        </w:rPr>
      </w:pPr>
      <w:r>
        <w:rPr>
          <w:sz w:val="22"/>
          <w:szCs w:val="22"/>
        </w:rPr>
        <w:t>asystowanie przy zabiegach lekarskich.</w:t>
      </w:r>
    </w:p>
    <w:p w14:paraId="2C1A9429" w14:textId="77777777" w:rsidR="0048612A" w:rsidRPr="006C0190" w:rsidRDefault="0048612A" w:rsidP="0048612A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Wykonywaniu świadczeń medycznych zgodnie z posiadanymi kwalifikacjami w oparciu o Ustawę o </w:t>
      </w:r>
      <w:r>
        <w:rPr>
          <w:sz w:val="22"/>
          <w:szCs w:val="22"/>
        </w:rPr>
        <w:t>zawodach pielęgniarki i położnej</w:t>
      </w:r>
      <w:r w:rsidRPr="006C0190">
        <w:rPr>
          <w:sz w:val="22"/>
          <w:szCs w:val="22"/>
        </w:rPr>
        <w:t>:</w:t>
      </w:r>
    </w:p>
    <w:p w14:paraId="12B2C150" w14:textId="77777777" w:rsidR="0048612A" w:rsidRDefault="0048612A" w:rsidP="0048612A">
      <w:pPr>
        <w:numPr>
          <w:ilvl w:val="1"/>
          <w:numId w:val="20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ocena stanu pacjenta w celu ustalenia postępowania i podjęcia decyzji o prowadzeniu lub odstąpieniu od medycznych czy</w:t>
      </w:r>
      <w:r>
        <w:rPr>
          <w:sz w:val="22"/>
          <w:szCs w:val="22"/>
        </w:rPr>
        <w:t>nności ratunkowych,</w:t>
      </w:r>
    </w:p>
    <w:p w14:paraId="6EAEDA6C" w14:textId="77777777" w:rsidR="0048612A" w:rsidRDefault="0048612A" w:rsidP="0048612A">
      <w:pPr>
        <w:numPr>
          <w:ilvl w:val="1"/>
          <w:numId w:val="20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układanie pacjenta w pozycji właściwej dla jego stanu z</w:t>
      </w:r>
      <w:r>
        <w:rPr>
          <w:sz w:val="22"/>
          <w:szCs w:val="22"/>
        </w:rPr>
        <w:t>drowia lub odniesionych obrażeń,</w:t>
      </w:r>
    </w:p>
    <w:p w14:paraId="44FE6290" w14:textId="77777777" w:rsidR="0048612A" w:rsidRDefault="0048612A" w:rsidP="0048612A">
      <w:pPr>
        <w:numPr>
          <w:ilvl w:val="1"/>
          <w:numId w:val="20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podjęcie i prowadzenie podstawowej i zaawansowanej resuscytacji krążeniowo-oddechowej u dorosłych i dzieci według obowiązujących standardów w rozumieniu Ustawy o </w:t>
      </w:r>
      <w:r>
        <w:rPr>
          <w:sz w:val="22"/>
          <w:szCs w:val="22"/>
        </w:rPr>
        <w:t>p</w:t>
      </w:r>
      <w:r w:rsidRPr="006C0190">
        <w:rPr>
          <w:sz w:val="22"/>
          <w:szCs w:val="22"/>
        </w:rPr>
        <w:t>a</w:t>
      </w:r>
      <w:r>
        <w:rPr>
          <w:sz w:val="22"/>
          <w:szCs w:val="22"/>
        </w:rPr>
        <w:t>ństwowym ratownictwie medycznym,</w:t>
      </w:r>
    </w:p>
    <w:p w14:paraId="6E17F591" w14:textId="77777777" w:rsidR="0048612A" w:rsidRDefault="0048612A" w:rsidP="0048612A">
      <w:pPr>
        <w:numPr>
          <w:ilvl w:val="1"/>
          <w:numId w:val="20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bezprzyrządowe przywrac</w:t>
      </w:r>
      <w:r>
        <w:rPr>
          <w:sz w:val="22"/>
          <w:szCs w:val="22"/>
        </w:rPr>
        <w:t>anie drożności dróg oddechowych,</w:t>
      </w:r>
    </w:p>
    <w:p w14:paraId="2834B1EA" w14:textId="77777777" w:rsidR="0048612A" w:rsidRPr="006C0190" w:rsidRDefault="0048612A" w:rsidP="0048612A">
      <w:pPr>
        <w:numPr>
          <w:ilvl w:val="1"/>
          <w:numId w:val="20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przyrządowe przywracanie i zabezpieczanie drożności dróg oddechowych z zastosowaniem w szczególności:</w:t>
      </w:r>
    </w:p>
    <w:p w14:paraId="089A29C4" w14:textId="77777777" w:rsidR="0048612A" w:rsidRPr="006C0190" w:rsidRDefault="0048612A" w:rsidP="0048612A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a) rurki ustno-gardłowej,</w:t>
      </w:r>
    </w:p>
    <w:p w14:paraId="1D40E9D2" w14:textId="77777777" w:rsidR="0048612A" w:rsidRPr="006C0190" w:rsidRDefault="0048612A" w:rsidP="0048612A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b) rurki nosowo-gardłowej,</w:t>
      </w:r>
    </w:p>
    <w:p w14:paraId="5E56D7CE" w14:textId="77777777" w:rsidR="0048612A" w:rsidRPr="006C0190" w:rsidRDefault="0048612A" w:rsidP="0048612A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c) maski krtaniowej,</w:t>
      </w:r>
    </w:p>
    <w:p w14:paraId="44A1F4B8" w14:textId="77777777" w:rsidR="0048612A" w:rsidRPr="006C0190" w:rsidRDefault="0048612A" w:rsidP="0048612A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d) rurki krtaniowej,</w:t>
      </w:r>
    </w:p>
    <w:p w14:paraId="14360C7D" w14:textId="77777777" w:rsidR="0048612A" w:rsidRPr="006C0190" w:rsidRDefault="0048612A" w:rsidP="0048612A">
      <w:pPr>
        <w:tabs>
          <w:tab w:val="left" w:pos="680"/>
        </w:tabs>
        <w:autoSpaceDE w:val="0"/>
        <w:autoSpaceDN w:val="0"/>
        <w:adjustRightInd w:val="0"/>
        <w:ind w:left="1848" w:hanging="210"/>
        <w:rPr>
          <w:sz w:val="22"/>
          <w:szCs w:val="22"/>
        </w:rPr>
      </w:pPr>
      <w:r w:rsidRPr="006C0190">
        <w:rPr>
          <w:sz w:val="22"/>
          <w:szCs w:val="22"/>
        </w:rPr>
        <w:t>e) konikopunkcji, pod warunkiem odbycia dodatkowego kursu specjalistycznego;</w:t>
      </w:r>
    </w:p>
    <w:p w14:paraId="7889E27C" w14:textId="77777777" w:rsidR="0048612A" w:rsidRDefault="0048612A" w:rsidP="0048612A">
      <w:pPr>
        <w:numPr>
          <w:ilvl w:val="0"/>
          <w:numId w:val="21"/>
        </w:numPr>
        <w:tabs>
          <w:tab w:val="left" w:pos="408"/>
          <w:tab w:val="righ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odsysanie dróg oddechowych,</w:t>
      </w:r>
    </w:p>
    <w:p w14:paraId="5CC2AF66" w14:textId="77777777" w:rsidR="0048612A" w:rsidRPr="006C0190" w:rsidRDefault="0048612A" w:rsidP="0048612A">
      <w:pPr>
        <w:numPr>
          <w:ilvl w:val="0"/>
          <w:numId w:val="21"/>
        </w:numPr>
        <w:tabs>
          <w:tab w:val="left" w:pos="408"/>
          <w:tab w:val="righ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podjęcie tlenoterapii biernej lub wspomagania oddechu lub wentylacji zastępczej powietrzem lub tlenem:</w:t>
      </w:r>
    </w:p>
    <w:p w14:paraId="33CFBBBD" w14:textId="77777777" w:rsidR="0048612A" w:rsidRPr="006C0190" w:rsidRDefault="0048612A" w:rsidP="0048612A">
      <w:pPr>
        <w:tabs>
          <w:tab w:val="left" w:pos="1620"/>
        </w:tabs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a)</w:t>
      </w:r>
      <w:r w:rsidRPr="006C0190">
        <w:rPr>
          <w:sz w:val="22"/>
          <w:szCs w:val="22"/>
        </w:rPr>
        <w:tab/>
        <w:t>ręcznie - z użyciem:</w:t>
      </w:r>
    </w:p>
    <w:p w14:paraId="436219C7" w14:textId="77777777" w:rsidR="0048612A" w:rsidRPr="006C0190" w:rsidRDefault="0048612A" w:rsidP="0048612A">
      <w:pPr>
        <w:tabs>
          <w:tab w:val="left" w:pos="907"/>
          <w:tab w:val="left" w:pos="1620"/>
        </w:tabs>
        <w:autoSpaceDE w:val="0"/>
        <w:autoSpaceDN w:val="0"/>
        <w:adjustRightInd w:val="0"/>
        <w:ind w:left="907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–</w:t>
      </w:r>
      <w:r w:rsidRPr="006C0190">
        <w:rPr>
          <w:sz w:val="22"/>
          <w:szCs w:val="22"/>
        </w:rPr>
        <w:tab/>
        <w:t>maski twarzowej,</w:t>
      </w:r>
    </w:p>
    <w:p w14:paraId="2583B226" w14:textId="77777777" w:rsidR="0048612A" w:rsidRPr="006C0190" w:rsidRDefault="0048612A" w:rsidP="0048612A">
      <w:pPr>
        <w:tabs>
          <w:tab w:val="left" w:pos="907"/>
          <w:tab w:val="left" w:pos="1620"/>
        </w:tabs>
        <w:autoSpaceDE w:val="0"/>
        <w:autoSpaceDN w:val="0"/>
        <w:adjustRightInd w:val="0"/>
        <w:ind w:left="907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–</w:t>
      </w:r>
      <w:r w:rsidRPr="006C0190">
        <w:rPr>
          <w:sz w:val="22"/>
          <w:szCs w:val="22"/>
        </w:rPr>
        <w:tab/>
        <w:t>zastawki jednokierunkowej i worka oddechowego,</w:t>
      </w:r>
    </w:p>
    <w:p w14:paraId="485620E3" w14:textId="77777777" w:rsidR="0048612A" w:rsidRPr="006C0190" w:rsidRDefault="0048612A" w:rsidP="0048612A">
      <w:pPr>
        <w:tabs>
          <w:tab w:val="left" w:pos="1620"/>
        </w:tabs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b)</w:t>
      </w:r>
      <w:r w:rsidRPr="006C0190">
        <w:rPr>
          <w:sz w:val="22"/>
          <w:szCs w:val="22"/>
        </w:rPr>
        <w:tab/>
        <w:t>mecha</w:t>
      </w:r>
      <w:r>
        <w:rPr>
          <w:sz w:val="22"/>
          <w:szCs w:val="22"/>
        </w:rPr>
        <w:t>nicznie - z użyciem respiratora,</w:t>
      </w:r>
    </w:p>
    <w:p w14:paraId="2B389070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intubację dotchawiczą w laryngoskopii bezpośredniej w nagłym zatrzymaniu krążenia przez usta lub przez nos, bez użycia środków zwiotczających oraz pr</w:t>
      </w:r>
      <w:r>
        <w:rPr>
          <w:sz w:val="22"/>
          <w:szCs w:val="22"/>
        </w:rPr>
        <w:t>owadzenie wentylacji zastępczej,</w:t>
      </w:r>
    </w:p>
    <w:p w14:paraId="3409E8B6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wykonanie EKG,</w:t>
      </w:r>
    </w:p>
    <w:p w14:paraId="7B3167A7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wykonanie defibr</w:t>
      </w:r>
      <w:r>
        <w:rPr>
          <w:sz w:val="22"/>
          <w:szCs w:val="22"/>
        </w:rPr>
        <w:t>ylacji ręcznej na podstawie EKG,</w:t>
      </w:r>
    </w:p>
    <w:p w14:paraId="31627432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</w:t>
      </w:r>
      <w:r>
        <w:rPr>
          <w:sz w:val="22"/>
          <w:szCs w:val="22"/>
        </w:rPr>
        <w:t>e defibrylacji zautomatyzowanej,</w:t>
      </w:r>
    </w:p>
    <w:p w14:paraId="291065D3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monitorowan</w:t>
      </w:r>
      <w:r>
        <w:rPr>
          <w:sz w:val="22"/>
          <w:szCs w:val="22"/>
        </w:rPr>
        <w:t>ie czynności układu oddechowego,</w:t>
      </w:r>
    </w:p>
    <w:p w14:paraId="751F2A50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monitorowanie czynności układu krążenia metodami n</w:t>
      </w:r>
      <w:r>
        <w:rPr>
          <w:sz w:val="22"/>
          <w:szCs w:val="22"/>
        </w:rPr>
        <w:t>ieinwazyjnymi,</w:t>
      </w:r>
    </w:p>
    <w:p w14:paraId="47A73706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lastRenderedPageBreak/>
        <w:t>wykonanie kaniulacji żył obwodowych kończyn górnych i dolnyc</w:t>
      </w:r>
      <w:r>
        <w:rPr>
          <w:sz w:val="22"/>
          <w:szCs w:val="22"/>
        </w:rPr>
        <w:t>h oraz żyły szyjnej zewnętrznej,</w:t>
      </w:r>
    </w:p>
    <w:p w14:paraId="74F6B3AC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wykonanie dojścia doszpikowego przy użyciu gotowego zestawu, pod warunkiem odbycia doda</w:t>
      </w:r>
      <w:r>
        <w:rPr>
          <w:sz w:val="22"/>
          <w:szCs w:val="22"/>
        </w:rPr>
        <w:t>tkowego kursu specjalistycznego,</w:t>
      </w:r>
    </w:p>
    <w:p w14:paraId="3757CD2A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podawanie leków drogą dożylną, domięśniową, podskórną, dotchawiczą, doustną, doodbytniczą i wziewną oraz doszpikową, przy użyciu gotowego zestawu (podawanie leków drogą doszpikową pod warunkiem odbycia dodat</w:t>
      </w:r>
      <w:r>
        <w:rPr>
          <w:sz w:val="22"/>
          <w:szCs w:val="22"/>
        </w:rPr>
        <w:t>kowego kursu specjalistycznego),</w:t>
      </w:r>
    </w:p>
    <w:p w14:paraId="3E668B84" w14:textId="77777777" w:rsidR="0048612A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odbarczenie odmy prężnej drogą nakłucia jamy opłucnowej, pod warunkiem odbycia doda</w:t>
      </w:r>
      <w:r>
        <w:rPr>
          <w:sz w:val="22"/>
          <w:szCs w:val="22"/>
        </w:rPr>
        <w:t>tkowego kursu specjalistycznego,</w:t>
      </w:r>
    </w:p>
    <w:p w14:paraId="7F0316D3" w14:textId="77777777" w:rsidR="0048612A" w:rsidRPr="006C0190" w:rsidRDefault="0048612A" w:rsidP="0048612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oznaczanie poziomu parametrów krytycznych z użyciem dostępnego sprzętu, w tym w szczególności:</w:t>
      </w:r>
    </w:p>
    <w:p w14:paraId="348F8E9F" w14:textId="77777777" w:rsidR="0048612A" w:rsidRPr="006C0190" w:rsidRDefault="0048612A" w:rsidP="0048612A">
      <w:pPr>
        <w:tabs>
          <w:tab w:val="left" w:pos="680"/>
          <w:tab w:val="left" w:pos="1440"/>
        </w:tabs>
        <w:autoSpaceDE w:val="0"/>
        <w:autoSpaceDN w:val="0"/>
        <w:adjustRightInd w:val="0"/>
        <w:ind w:left="1440" w:firstLine="18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a)</w:t>
      </w:r>
      <w:r w:rsidRPr="006C0190">
        <w:rPr>
          <w:sz w:val="22"/>
          <w:szCs w:val="22"/>
        </w:rPr>
        <w:tab/>
        <w:t>poziomu glukozy w surowicy,</w:t>
      </w:r>
    </w:p>
    <w:p w14:paraId="025F27E2" w14:textId="77777777" w:rsidR="0048612A" w:rsidRPr="006C0190" w:rsidRDefault="0048612A" w:rsidP="0048612A">
      <w:pPr>
        <w:tabs>
          <w:tab w:val="left" w:pos="680"/>
          <w:tab w:val="left" w:pos="1440"/>
        </w:tabs>
        <w:autoSpaceDE w:val="0"/>
        <w:autoSpaceDN w:val="0"/>
        <w:adjustRightInd w:val="0"/>
        <w:ind w:left="1440" w:firstLine="18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b)</w:t>
      </w:r>
      <w:r w:rsidRPr="006C0190">
        <w:rPr>
          <w:sz w:val="22"/>
          <w:szCs w:val="22"/>
        </w:rPr>
        <w:tab/>
        <w:t>poziomu elektrolitów w surowicy,</w:t>
      </w:r>
    </w:p>
    <w:p w14:paraId="1789AC78" w14:textId="77777777" w:rsidR="0048612A" w:rsidRPr="006C0190" w:rsidRDefault="0048612A" w:rsidP="0048612A">
      <w:pPr>
        <w:tabs>
          <w:tab w:val="left" w:pos="680"/>
          <w:tab w:val="left" w:pos="1440"/>
        </w:tabs>
        <w:autoSpaceDE w:val="0"/>
        <w:autoSpaceDN w:val="0"/>
        <w:adjustRightInd w:val="0"/>
        <w:ind w:left="1440" w:firstLine="18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c)</w:t>
      </w:r>
      <w:r w:rsidRPr="006C0190">
        <w:rPr>
          <w:sz w:val="22"/>
          <w:szCs w:val="22"/>
        </w:rPr>
        <w:tab/>
        <w:t>badania gazometrycz</w:t>
      </w:r>
      <w:r>
        <w:rPr>
          <w:sz w:val="22"/>
          <w:szCs w:val="22"/>
        </w:rPr>
        <w:t>nego krwi włośniczkowej,</w:t>
      </w:r>
    </w:p>
    <w:p w14:paraId="17AA473F" w14:textId="77777777" w:rsidR="0048612A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opatrywanie ran,</w:t>
      </w:r>
    </w:p>
    <w:p w14:paraId="7A7C0996" w14:textId="77777777" w:rsidR="0048612A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tamowanie krwotoków,</w:t>
      </w:r>
    </w:p>
    <w:p w14:paraId="0388A732" w14:textId="77777777" w:rsidR="0048612A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unieruchamianie kręgosłupa ze szczególnym </w:t>
      </w:r>
      <w:r>
        <w:rPr>
          <w:sz w:val="22"/>
          <w:szCs w:val="22"/>
        </w:rPr>
        <w:t>uwzględnieniem odcinka szyjnego,</w:t>
      </w:r>
    </w:p>
    <w:p w14:paraId="2C82EBA1" w14:textId="77777777" w:rsidR="0048612A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odebranie porodu nagł</w:t>
      </w:r>
      <w:r>
        <w:rPr>
          <w:sz w:val="22"/>
          <w:szCs w:val="22"/>
        </w:rPr>
        <w:t>ego w warunkach pozaszpitalnych,</w:t>
      </w:r>
    </w:p>
    <w:p w14:paraId="35963763" w14:textId="77777777" w:rsidR="0048612A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segregację medyczną w rozumieniu Ustawy o </w:t>
      </w:r>
      <w:r>
        <w:rPr>
          <w:sz w:val="22"/>
          <w:szCs w:val="22"/>
        </w:rPr>
        <w:t>państwowym ra</w:t>
      </w:r>
      <w:r w:rsidRPr="006C0190">
        <w:rPr>
          <w:sz w:val="22"/>
          <w:szCs w:val="22"/>
        </w:rPr>
        <w:t xml:space="preserve">townictwie </w:t>
      </w:r>
      <w:r>
        <w:rPr>
          <w:sz w:val="22"/>
          <w:szCs w:val="22"/>
        </w:rPr>
        <w:t>medycznym,</w:t>
      </w:r>
    </w:p>
    <w:p w14:paraId="5ED797C5" w14:textId="77777777" w:rsidR="0048612A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podejmowanie działań zabezpieczających w celu ograniczeni</w:t>
      </w:r>
      <w:r>
        <w:rPr>
          <w:sz w:val="22"/>
          <w:szCs w:val="22"/>
        </w:rPr>
        <w:t>a skutków zdrowotnych zdarzenia,</w:t>
      </w:r>
    </w:p>
    <w:p w14:paraId="0FE6535C" w14:textId="77777777" w:rsidR="0048612A" w:rsidRPr="006C0190" w:rsidRDefault="0048612A" w:rsidP="0048612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przygotowanie pacjenta i opieka medyczna podczas transportu przez zespół ratownictwa medycznego w rozumieniu Ustawy o </w:t>
      </w:r>
      <w:r>
        <w:rPr>
          <w:sz w:val="22"/>
          <w:szCs w:val="22"/>
        </w:rPr>
        <w:t>p</w:t>
      </w:r>
      <w:r w:rsidRPr="006C0190">
        <w:rPr>
          <w:sz w:val="22"/>
          <w:szCs w:val="22"/>
        </w:rPr>
        <w:t xml:space="preserve">aństwowym </w:t>
      </w:r>
      <w:r>
        <w:rPr>
          <w:sz w:val="22"/>
          <w:szCs w:val="22"/>
        </w:rPr>
        <w:t>r</w:t>
      </w:r>
      <w:r w:rsidRPr="006C0190">
        <w:rPr>
          <w:sz w:val="22"/>
          <w:szCs w:val="22"/>
        </w:rPr>
        <w:t xml:space="preserve">atownictwie </w:t>
      </w:r>
      <w:r>
        <w:rPr>
          <w:sz w:val="22"/>
          <w:szCs w:val="22"/>
        </w:rPr>
        <w:t>m</w:t>
      </w:r>
      <w:r w:rsidRPr="006C0190">
        <w:rPr>
          <w:sz w:val="22"/>
          <w:szCs w:val="22"/>
        </w:rPr>
        <w:t>edycznym.</w:t>
      </w:r>
    </w:p>
    <w:p w14:paraId="1218AE64" w14:textId="77777777" w:rsidR="0048612A" w:rsidRDefault="0048612A" w:rsidP="0048612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Utrzymaniu porządku i czystości w miejscu udzielania świadczeń zdrowotnych oraz urządzeń medycznych i sprzętu medycznego.</w:t>
      </w:r>
    </w:p>
    <w:p w14:paraId="57E6EE1F" w14:textId="77777777" w:rsidR="0048612A" w:rsidRDefault="0048612A" w:rsidP="0048612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Sprawdzaniu ilości sprzętu, leków, tlenu, dat ważności oraz sprawności sprzętu, zgłaszanie osobie nadzorującej o brakach leków, środków opatrunkowych, sprzętu jednorazowego oraz ewentualnym sprzęcie do naprawy.</w:t>
      </w:r>
    </w:p>
    <w:p w14:paraId="5149F327" w14:textId="77777777" w:rsidR="0048612A" w:rsidRDefault="0048612A" w:rsidP="0048612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Systematycznym doskonaleniu kwalifikacji zawodowych i jakości świadczonej opieki.</w:t>
      </w:r>
    </w:p>
    <w:p w14:paraId="1D01FB7B" w14:textId="77777777" w:rsidR="0048612A" w:rsidRDefault="0048612A" w:rsidP="0048612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Udzielaniu świadczeń zdrowotnych pacjentom i innym osobom znajdującym się na terenie </w:t>
      </w:r>
      <w:r>
        <w:rPr>
          <w:sz w:val="22"/>
          <w:szCs w:val="22"/>
        </w:rPr>
        <w:t xml:space="preserve">Udzielającego zamówienia </w:t>
      </w:r>
      <w:r w:rsidRPr="006C0190">
        <w:rPr>
          <w:sz w:val="22"/>
          <w:szCs w:val="22"/>
        </w:rPr>
        <w:t>w sytuacji wymagającej ratowania życia.</w:t>
      </w:r>
    </w:p>
    <w:p w14:paraId="70196F21" w14:textId="77777777" w:rsidR="0048612A" w:rsidRPr="007E4C3D" w:rsidRDefault="0048612A" w:rsidP="0048612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7E4C3D">
        <w:rPr>
          <w:sz w:val="22"/>
          <w:szCs w:val="22"/>
        </w:rPr>
        <w:t>Przyjmujący zamówienie ponosi osobistą odpowiedzialność za dokonaną ocenę sytuacji pacjentów i wyniki działań podjętych osobiście lub zleconych innym osobom.</w:t>
      </w:r>
    </w:p>
    <w:p w14:paraId="1AC92FD7" w14:textId="77777777" w:rsidR="0048612A" w:rsidRDefault="0048612A" w:rsidP="0048612A">
      <w:pPr>
        <w:jc w:val="both"/>
        <w:rPr>
          <w:sz w:val="22"/>
          <w:szCs w:val="22"/>
        </w:rPr>
      </w:pPr>
    </w:p>
    <w:p w14:paraId="333CFF7B" w14:textId="77777777" w:rsidR="0048612A" w:rsidRPr="00935347" w:rsidRDefault="0048612A" w:rsidP="0048612A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5</w:t>
      </w:r>
    </w:p>
    <w:p w14:paraId="4621EA40" w14:textId="77777777" w:rsidR="0048612A" w:rsidRPr="00935347" w:rsidRDefault="0048612A" w:rsidP="0048612A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1E24678D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75A55EF1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643831C5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Współpracy z Pielęgniarką </w:t>
      </w:r>
      <w:r>
        <w:rPr>
          <w:sz w:val="22"/>
          <w:szCs w:val="22"/>
        </w:rPr>
        <w:t>koordynującą.</w:t>
      </w:r>
    </w:p>
    <w:p w14:paraId="5ADA33E6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0005D686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7B038F98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Zachowania tajemnicy zawodowej wiadomości uzyskanych o pacjencie w trakcie wykonywania obowiązków zawodowych.</w:t>
      </w:r>
    </w:p>
    <w:p w14:paraId="52A8ADE9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Prawidłowej segregacji odpadów.</w:t>
      </w:r>
    </w:p>
    <w:p w14:paraId="2C249671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12AC3BE1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7481DD82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Realizacji zadań zgodnie z wymaganiami prawnymi oraz znajomości kluczowych przepisów prawnych związanych z wykonywanymi świadczeniami.</w:t>
      </w:r>
    </w:p>
    <w:p w14:paraId="351BBBF7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0406B067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0FA9FF57" w14:textId="77777777" w:rsidR="0048612A" w:rsidRPr="00935347" w:rsidRDefault="0048612A" w:rsidP="0048612A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07B56E9F" w14:textId="77777777" w:rsidR="0048612A" w:rsidRPr="00935347" w:rsidRDefault="0048612A" w:rsidP="0048612A">
      <w:pPr>
        <w:suppressAutoHyphens/>
        <w:jc w:val="both"/>
        <w:rPr>
          <w:sz w:val="22"/>
          <w:szCs w:val="22"/>
        </w:rPr>
      </w:pPr>
    </w:p>
    <w:p w14:paraId="56617E36" w14:textId="77777777" w:rsidR="0048612A" w:rsidRPr="00935347" w:rsidRDefault="0048612A" w:rsidP="0048612A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7533BD26" w14:textId="77777777" w:rsidR="0048612A" w:rsidRPr="00935347" w:rsidRDefault="0048612A" w:rsidP="0048612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CEC4B58" w14:textId="77777777" w:rsidR="0048612A" w:rsidRPr="00935347" w:rsidRDefault="0048612A" w:rsidP="0048612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70136893" w14:textId="77777777" w:rsidR="0048612A" w:rsidRPr="00935347" w:rsidRDefault="0048612A" w:rsidP="0048612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339FC80A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13C9EC32" w14:textId="77777777" w:rsidR="0048612A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4476F55C" w14:textId="77777777" w:rsidR="0048612A" w:rsidRPr="001E6CCC" w:rsidRDefault="0048612A" w:rsidP="0048612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22AF90EE" w14:textId="77777777" w:rsidR="0048612A" w:rsidRDefault="0048612A" w:rsidP="0048612A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457D161" w14:textId="77777777" w:rsidR="0048612A" w:rsidRDefault="0048612A" w:rsidP="0048612A">
      <w:pPr>
        <w:jc w:val="center"/>
        <w:rPr>
          <w:b/>
          <w:sz w:val="22"/>
          <w:szCs w:val="22"/>
        </w:rPr>
      </w:pPr>
    </w:p>
    <w:p w14:paraId="780844AF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703FF498" w14:textId="77777777" w:rsidR="0048612A" w:rsidRPr="00935347" w:rsidRDefault="0048612A" w:rsidP="0048612A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60975158" w14:textId="77777777" w:rsidR="0048612A" w:rsidRPr="00935347" w:rsidRDefault="0048612A" w:rsidP="0048612A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8188CFD" w14:textId="77777777" w:rsidR="0048612A" w:rsidRPr="00935347" w:rsidRDefault="0048612A" w:rsidP="0048612A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50E58E97" w14:textId="77777777" w:rsidR="0048612A" w:rsidRPr="00935347" w:rsidRDefault="0048612A" w:rsidP="0048612A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19C180A" w14:textId="77777777" w:rsidR="0048612A" w:rsidRDefault="0048612A" w:rsidP="0048612A">
      <w:pPr>
        <w:jc w:val="center"/>
        <w:rPr>
          <w:b/>
          <w:sz w:val="22"/>
          <w:szCs w:val="22"/>
        </w:rPr>
      </w:pPr>
    </w:p>
    <w:p w14:paraId="2C5301AA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9</w:t>
      </w:r>
    </w:p>
    <w:p w14:paraId="07739BEC" w14:textId="77777777" w:rsidR="0048612A" w:rsidRPr="00935347" w:rsidRDefault="0048612A" w:rsidP="0048612A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793152F2" w14:textId="77777777" w:rsidR="0048612A" w:rsidRPr="00935347" w:rsidRDefault="0048612A" w:rsidP="0048612A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 xml:space="preserve">Przyjmujący zamówienie zobowiązany jest do posiadania aktualnej książeczki do celów sanitarno – epidemiologicznych. </w:t>
      </w:r>
    </w:p>
    <w:p w14:paraId="7448002D" w14:textId="77777777" w:rsidR="0048612A" w:rsidRPr="00935347" w:rsidRDefault="0048612A" w:rsidP="0048612A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93BBEB4" w14:textId="77777777" w:rsidR="0048612A" w:rsidRPr="00935347" w:rsidRDefault="0048612A" w:rsidP="0048612A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40FB8B6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7A2DF63B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10</w:t>
      </w:r>
    </w:p>
    <w:p w14:paraId="504C26A6" w14:textId="77777777" w:rsidR="0048612A" w:rsidRPr="00935347" w:rsidRDefault="0048612A" w:rsidP="0048612A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147399D4" w14:textId="77777777" w:rsidR="0048612A" w:rsidRPr="00935347" w:rsidRDefault="0048612A" w:rsidP="0048612A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sz w:val="22"/>
          <w:szCs w:val="22"/>
        </w:rPr>
        <w:t>9 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</w:t>
      </w:r>
      <w:r w:rsidRPr="00832AA7">
        <w:rPr>
          <w:sz w:val="22"/>
          <w:szCs w:val="22"/>
        </w:rPr>
        <w:t>Dz.U.2019.866</w:t>
      </w:r>
      <w:r>
        <w:rPr>
          <w:sz w:val="22"/>
          <w:szCs w:val="22"/>
        </w:rPr>
        <w:t xml:space="preserve"> z późn. zmianami</w:t>
      </w:r>
      <w:r w:rsidRPr="1C5020A5">
        <w:rPr>
          <w:sz w:val="22"/>
          <w:szCs w:val="22"/>
        </w:rPr>
        <w:t xml:space="preserve">) lub przepisami prawnymi wydanymi w miejsce wydanego Rozporządzenia. Umowa, o której mowa w zdaniu poprzedzającym będzie utrzymywana na niepogorszonych warunkach przez cały okres obowiązywania Umowy. </w:t>
      </w:r>
    </w:p>
    <w:p w14:paraId="31E12698" w14:textId="77777777" w:rsidR="0048612A" w:rsidRPr="00935347" w:rsidRDefault="0048612A" w:rsidP="0048612A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5926120" w14:textId="77777777" w:rsidR="0048612A" w:rsidRDefault="0048612A" w:rsidP="0048612A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7BA4BC2C" w14:textId="77777777" w:rsidR="0048612A" w:rsidRDefault="0048612A" w:rsidP="0048612A">
      <w:pPr>
        <w:jc w:val="center"/>
        <w:rPr>
          <w:b/>
          <w:bCs/>
          <w:sz w:val="22"/>
          <w:szCs w:val="22"/>
        </w:rPr>
      </w:pPr>
    </w:p>
    <w:p w14:paraId="79D3E2FC" w14:textId="77777777" w:rsidR="0048612A" w:rsidRPr="00935347" w:rsidRDefault="0048612A" w:rsidP="0048612A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11</w:t>
      </w:r>
    </w:p>
    <w:p w14:paraId="50B7D941" w14:textId="77777777" w:rsidR="0048612A" w:rsidRPr="00935347" w:rsidRDefault="0048612A" w:rsidP="0048612A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8166842" w14:textId="77777777" w:rsidR="0048612A" w:rsidRPr="00935347" w:rsidRDefault="0048612A" w:rsidP="0048612A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4EAA770E" w14:textId="77777777" w:rsidR="0048612A" w:rsidRPr="00935347" w:rsidRDefault="0048612A" w:rsidP="0048612A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CA62E12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0E426E84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12</w:t>
      </w:r>
    </w:p>
    <w:p w14:paraId="259668BD" w14:textId="36562A38" w:rsidR="0048612A" w:rsidRPr="00023787" w:rsidRDefault="0048612A" w:rsidP="0048612A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 w:rsidR="009C47E0">
        <w:rPr>
          <w:b/>
          <w:bCs/>
          <w:sz w:val="22"/>
          <w:szCs w:val="22"/>
        </w:rPr>
        <w:t>……………….</w:t>
      </w:r>
      <w:r>
        <w:rPr>
          <w:b/>
          <w:bCs/>
          <w:sz w:val="22"/>
          <w:szCs w:val="22"/>
        </w:rPr>
        <w:t xml:space="preserve"> </w:t>
      </w:r>
      <w:r w:rsidRPr="1C5020A5">
        <w:rPr>
          <w:sz w:val="22"/>
          <w:szCs w:val="22"/>
        </w:rPr>
        <w:t xml:space="preserve">do </w:t>
      </w:r>
      <w:r w:rsidR="009C47E0">
        <w:rPr>
          <w:b/>
          <w:bCs/>
          <w:sz w:val="22"/>
          <w:szCs w:val="22"/>
        </w:rPr>
        <w:t>…………………….</w:t>
      </w:r>
      <w:r w:rsidRPr="1C5020A5">
        <w:rPr>
          <w:b/>
          <w:bCs/>
          <w:sz w:val="22"/>
          <w:szCs w:val="22"/>
        </w:rPr>
        <w:t xml:space="preserve"> </w:t>
      </w:r>
      <w:r w:rsidRPr="1C5020A5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 3-miesięcznym </w:t>
      </w:r>
      <w:r w:rsidRPr="1C5020A5">
        <w:rPr>
          <w:sz w:val="22"/>
          <w:szCs w:val="22"/>
        </w:rPr>
        <w:t>okresem wypowiedzenia przez każdą stronę. Wypowiedzenie pod rygorem nieważności powinno mieć formę pisemną.</w:t>
      </w:r>
    </w:p>
    <w:p w14:paraId="163CE9A3" w14:textId="77777777" w:rsidR="0048612A" w:rsidRPr="00935347" w:rsidRDefault="0048612A" w:rsidP="0048612A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39DBD6ED" w14:textId="77777777" w:rsidR="0048612A" w:rsidRPr="00935347" w:rsidRDefault="0048612A" w:rsidP="0048612A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41D10B3A" w14:textId="77777777" w:rsidR="0048612A" w:rsidRPr="00935347" w:rsidRDefault="0048612A" w:rsidP="0048612A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0BA894B4" w14:textId="77777777" w:rsidR="0048612A" w:rsidRPr="00935347" w:rsidRDefault="0048612A" w:rsidP="0048612A">
      <w:pPr>
        <w:ind w:left="360"/>
        <w:jc w:val="both"/>
        <w:rPr>
          <w:sz w:val="22"/>
          <w:szCs w:val="22"/>
        </w:rPr>
      </w:pPr>
    </w:p>
    <w:p w14:paraId="5D5D6EB1" w14:textId="77777777" w:rsidR="0048612A" w:rsidRDefault="0048612A" w:rsidP="0048612A">
      <w:pPr>
        <w:jc w:val="center"/>
        <w:rPr>
          <w:b/>
          <w:sz w:val="22"/>
          <w:szCs w:val="22"/>
        </w:rPr>
      </w:pPr>
    </w:p>
    <w:p w14:paraId="646C6A12" w14:textId="77777777" w:rsidR="0048612A" w:rsidRDefault="0048612A" w:rsidP="0048612A">
      <w:pPr>
        <w:jc w:val="center"/>
        <w:rPr>
          <w:b/>
          <w:sz w:val="22"/>
          <w:szCs w:val="22"/>
        </w:rPr>
      </w:pPr>
    </w:p>
    <w:p w14:paraId="2E2E125A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13</w:t>
      </w:r>
    </w:p>
    <w:p w14:paraId="3882CA0E" w14:textId="59AE4732" w:rsidR="0048612A" w:rsidRPr="005240C2" w:rsidRDefault="0048612A" w:rsidP="0048612A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 xml:space="preserve">Strony ustalają, że należność  z tytułu  realizacji Umowy wynosi </w:t>
      </w:r>
      <w:r w:rsidR="009C47E0">
        <w:rPr>
          <w:b/>
          <w:sz w:val="22"/>
          <w:szCs w:val="22"/>
        </w:rPr>
        <w:t>……………</w:t>
      </w:r>
      <w:r w:rsidRPr="005240C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C47E0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) </w:t>
      </w:r>
      <w:r w:rsidRPr="005240C2">
        <w:rPr>
          <w:sz w:val="22"/>
          <w:szCs w:val="22"/>
        </w:rPr>
        <w:t>brutto za 1 (jedną) godzinę udzielania pielęgniarskich świadczeń zdrowotnych.</w:t>
      </w:r>
    </w:p>
    <w:p w14:paraId="0C8E603E" w14:textId="77777777" w:rsidR="0048612A" w:rsidRPr="005240C2" w:rsidRDefault="0048612A" w:rsidP="0048612A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4D0EE63E" w14:textId="77777777" w:rsidR="0048612A" w:rsidRPr="00935347" w:rsidRDefault="0048612A" w:rsidP="0048612A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lastRenderedPageBreak/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4FA3A972" w14:textId="77777777" w:rsidR="0048612A" w:rsidRPr="00935347" w:rsidRDefault="0048612A" w:rsidP="0048612A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54A85AD9" w14:textId="77777777" w:rsidR="0048612A" w:rsidRPr="00935347" w:rsidRDefault="0048612A" w:rsidP="0048612A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59B207E7" w14:textId="77777777" w:rsidR="0048612A" w:rsidRPr="00935347" w:rsidRDefault="0048612A" w:rsidP="0048612A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DE6174A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1F183AB7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14</w:t>
      </w:r>
    </w:p>
    <w:p w14:paraId="7F91473B" w14:textId="77777777" w:rsidR="0048612A" w:rsidRPr="00935347" w:rsidRDefault="0048612A" w:rsidP="0048612A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0366B0F4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159F2057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15</w:t>
      </w:r>
    </w:p>
    <w:p w14:paraId="14A856B7" w14:textId="77777777" w:rsidR="0048612A" w:rsidRPr="00935347" w:rsidRDefault="0048612A" w:rsidP="0048612A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19136B4C" w14:textId="77777777" w:rsidR="0048612A" w:rsidRDefault="0048612A" w:rsidP="0048612A">
      <w:pPr>
        <w:jc w:val="both"/>
        <w:rPr>
          <w:b/>
          <w:sz w:val="22"/>
          <w:szCs w:val="22"/>
        </w:rPr>
      </w:pPr>
    </w:p>
    <w:p w14:paraId="1907FAA9" w14:textId="0F12D4A1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 w:rsidR="00EE050B">
        <w:rPr>
          <w:b/>
          <w:sz w:val="22"/>
          <w:szCs w:val="22"/>
        </w:rPr>
        <w:t>6</w:t>
      </w:r>
    </w:p>
    <w:p w14:paraId="6227D3C6" w14:textId="77777777" w:rsidR="0048612A" w:rsidRPr="00935347" w:rsidRDefault="0048612A" w:rsidP="0048612A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2CF43D7B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30E75666" w14:textId="5650BA7D" w:rsidR="0048612A" w:rsidRPr="00935347" w:rsidRDefault="0048612A" w:rsidP="0048612A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 w:rsidR="00EE050B">
        <w:rPr>
          <w:b/>
          <w:sz w:val="22"/>
          <w:szCs w:val="22"/>
        </w:rPr>
        <w:t>7</w:t>
      </w:r>
    </w:p>
    <w:p w14:paraId="35EA622B" w14:textId="77777777" w:rsidR="0048612A" w:rsidRDefault="0048612A" w:rsidP="0048612A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7BC4E0A9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AEBB9D1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0445B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97D99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127D1A34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462F1A3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2DCF59F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31C7B4D2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570B0E2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5F3EAAB6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  <w:r w:rsidRPr="008E2FE1">
        <w:rPr>
          <w:sz w:val="22"/>
          <w:szCs w:val="22"/>
        </w:rPr>
        <w:t xml:space="preserve">         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  <w:r w:rsidRPr="002816E0">
        <w:tab/>
      </w:r>
      <w:r w:rsidRPr="002816E0">
        <w:tab/>
      </w:r>
    </w:p>
    <w:p w14:paraId="0227F571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1FFA40D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74562D0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1BEC991C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EBA8EF4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360B00EE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F2F7F94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3C3E37CB" w14:textId="77777777" w:rsidR="0048612A" w:rsidRDefault="0048612A" w:rsidP="0048612A">
      <w:pPr>
        <w:rPr>
          <w:position w:val="-2"/>
          <w:sz w:val="22"/>
          <w:szCs w:val="22"/>
        </w:rPr>
      </w:pPr>
    </w:p>
    <w:p w14:paraId="133EFF39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7995EFC9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57E75913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004ECB69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0AE3449F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74FB057A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7E3B7AC6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5B664A18" w14:textId="77777777" w:rsidR="009C47E0" w:rsidRDefault="009C47E0" w:rsidP="0048612A">
      <w:pPr>
        <w:jc w:val="right"/>
        <w:rPr>
          <w:position w:val="-2"/>
          <w:sz w:val="22"/>
          <w:szCs w:val="22"/>
        </w:rPr>
      </w:pPr>
    </w:p>
    <w:p w14:paraId="39EF3738" w14:textId="4AE201A7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 xml:space="preserve">ia 01.05.2021 r. 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>
        <w:rPr>
          <w:position w:val="-1"/>
          <w:sz w:val="22"/>
          <w:szCs w:val="22"/>
        </w:rPr>
        <w:t xml:space="preserve">        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n.ekon.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F52F79B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zamieszkał(ą)/ym: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Prowadząc(ą)/ym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„Przyjmując(ą)/ym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7B102798" w14:textId="21A94B8D" w:rsidR="004A6C7C" w:rsidRDefault="0048612A" w:rsidP="0048612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3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327489"/>
    <w:rsid w:val="003B3E7D"/>
    <w:rsid w:val="0048612A"/>
    <w:rsid w:val="004877E3"/>
    <w:rsid w:val="004A6C7C"/>
    <w:rsid w:val="00660540"/>
    <w:rsid w:val="006721C0"/>
    <w:rsid w:val="007166F9"/>
    <w:rsid w:val="009B0275"/>
    <w:rsid w:val="009C47E0"/>
    <w:rsid w:val="009F72B2"/>
    <w:rsid w:val="00A82260"/>
    <w:rsid w:val="00AD1271"/>
    <w:rsid w:val="00B2682D"/>
    <w:rsid w:val="00BC376D"/>
    <w:rsid w:val="00C43FEB"/>
    <w:rsid w:val="00CA29D3"/>
    <w:rsid w:val="00CB40D7"/>
    <w:rsid w:val="00DA564F"/>
    <w:rsid w:val="00EE050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Żarska</cp:lastModifiedBy>
  <cp:revision>25</cp:revision>
  <dcterms:created xsi:type="dcterms:W3CDTF">2021-02-02T13:31:00Z</dcterms:created>
  <dcterms:modified xsi:type="dcterms:W3CDTF">2021-04-22T10:11:00Z</dcterms:modified>
</cp:coreProperties>
</file>